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18CE1" w14:textId="19C390B3" w:rsidR="00905597" w:rsidRPr="00441BB0" w:rsidRDefault="00832E9E" w:rsidP="00441BB0">
      <w:pPr>
        <w:ind w:left="990" w:right="900"/>
        <w:jc w:val="center"/>
        <w:rPr>
          <w:rFonts w:ascii="Times New Roman" w:hAnsi="Times New Roman" w:cs="Times New Roman"/>
          <w:b/>
          <w:bCs/>
        </w:rPr>
      </w:pPr>
      <w:r w:rsidRPr="00441BB0">
        <w:rPr>
          <w:rFonts w:ascii="Times New Roman" w:hAnsi="Times New Roman" w:cs="Times New Roman"/>
          <w:b/>
          <w:bCs/>
        </w:rPr>
        <w:t xml:space="preserve">RESOLUTION </w:t>
      </w:r>
      <w:r w:rsidR="004D37A5" w:rsidRPr="00441BB0">
        <w:rPr>
          <w:rFonts w:ascii="Times New Roman" w:hAnsi="Times New Roman" w:cs="Times New Roman"/>
          <w:b/>
          <w:bCs/>
        </w:rPr>
        <w:t>OF</w:t>
      </w:r>
      <w:r w:rsidRPr="00441BB0">
        <w:rPr>
          <w:rFonts w:ascii="Times New Roman" w:hAnsi="Times New Roman" w:cs="Times New Roman"/>
          <w:b/>
          <w:bCs/>
        </w:rPr>
        <w:t xml:space="preserve"> SUPPORT </w:t>
      </w:r>
      <w:r w:rsidR="004D37A5" w:rsidRPr="00441BB0">
        <w:rPr>
          <w:rFonts w:ascii="Times New Roman" w:hAnsi="Times New Roman" w:cs="Times New Roman"/>
          <w:b/>
          <w:bCs/>
        </w:rPr>
        <w:t>FOR</w:t>
      </w:r>
      <w:r w:rsidRPr="00441BB0">
        <w:rPr>
          <w:rFonts w:ascii="Times New Roman" w:hAnsi="Times New Roman" w:cs="Times New Roman"/>
          <w:b/>
          <w:bCs/>
        </w:rPr>
        <w:t xml:space="preserve"> TRAFFIC SIGNAL AND WIDENING AT</w:t>
      </w:r>
      <w:r w:rsidR="004D37A5" w:rsidRPr="00441BB0">
        <w:rPr>
          <w:rFonts w:ascii="Times New Roman" w:hAnsi="Times New Roman" w:cs="Times New Roman"/>
          <w:b/>
          <w:bCs/>
        </w:rPr>
        <w:t xml:space="preserve"> TH</w:t>
      </w:r>
      <w:r w:rsidR="00967D9C">
        <w:rPr>
          <w:rFonts w:ascii="Times New Roman" w:hAnsi="Times New Roman" w:cs="Times New Roman"/>
          <w:b/>
          <w:bCs/>
        </w:rPr>
        <w:t xml:space="preserve">E </w:t>
      </w:r>
      <w:r w:rsidR="00B1641F">
        <w:rPr>
          <w:rFonts w:ascii="Times New Roman" w:hAnsi="Times New Roman" w:cs="Times New Roman"/>
          <w:b/>
          <w:bCs/>
        </w:rPr>
        <w:t>MT CARMEL CHURCH RD</w:t>
      </w:r>
      <w:r w:rsidR="00A50119" w:rsidRPr="00441BB0">
        <w:rPr>
          <w:rFonts w:ascii="Times New Roman" w:hAnsi="Times New Roman" w:cs="Times New Roman"/>
          <w:b/>
          <w:bCs/>
        </w:rPr>
        <w:t xml:space="preserve"> (SR 1</w:t>
      </w:r>
      <w:r w:rsidR="00B1641F">
        <w:rPr>
          <w:rFonts w:ascii="Times New Roman" w:hAnsi="Times New Roman" w:cs="Times New Roman"/>
          <w:b/>
          <w:bCs/>
        </w:rPr>
        <w:t>008</w:t>
      </w:r>
      <w:r w:rsidR="00A50119" w:rsidRPr="00441BB0">
        <w:rPr>
          <w:rFonts w:ascii="Times New Roman" w:hAnsi="Times New Roman" w:cs="Times New Roman"/>
          <w:b/>
          <w:bCs/>
        </w:rPr>
        <w:t>) AND OLD FARRINGTON RD (SR 1726) INTERSECTION</w:t>
      </w:r>
    </w:p>
    <w:p w14:paraId="6DAE2A4E" w14:textId="77777777" w:rsidR="00A50119" w:rsidRDefault="00A50119" w:rsidP="00441BB0">
      <w:pPr>
        <w:rPr>
          <w:rFonts w:ascii="Times New Roman" w:hAnsi="Times New Roman" w:cs="Times New Roman"/>
        </w:rPr>
      </w:pPr>
    </w:p>
    <w:p w14:paraId="21CA3A32" w14:textId="08569432" w:rsidR="00A50119" w:rsidRDefault="00A50119" w:rsidP="00441BB0">
      <w:pPr>
        <w:rPr>
          <w:rFonts w:ascii="Times New Roman" w:hAnsi="Times New Roman" w:cs="Times New Roman"/>
        </w:rPr>
      </w:pPr>
      <w:r w:rsidRPr="00441BB0">
        <w:rPr>
          <w:rFonts w:ascii="Times New Roman" w:hAnsi="Times New Roman" w:cs="Times New Roman"/>
          <w:b/>
          <w:bCs/>
        </w:rPr>
        <w:t>WHEREAS,</w:t>
      </w:r>
      <w:r>
        <w:rPr>
          <w:rFonts w:ascii="Times New Roman" w:hAnsi="Times New Roman" w:cs="Times New Roman"/>
        </w:rPr>
        <w:t xml:space="preserve"> The North Carolina Department of Transportation has recommended </w:t>
      </w:r>
      <w:r w:rsidR="00917F0F">
        <w:rPr>
          <w:rFonts w:ascii="Times New Roman" w:hAnsi="Times New Roman" w:cs="Times New Roman"/>
        </w:rPr>
        <w:t>geometrical improvements</w:t>
      </w:r>
      <w:r>
        <w:rPr>
          <w:rFonts w:ascii="Times New Roman" w:hAnsi="Times New Roman" w:cs="Times New Roman"/>
        </w:rPr>
        <w:t xml:space="preserve"> and the installation of a traffic signal</w:t>
      </w:r>
      <w:r w:rsidR="00917F0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to control the flow of traffic and increase safety at intersections that have an identified need as provided by </w:t>
      </w:r>
      <w:r w:rsidR="004D37A5">
        <w:rPr>
          <w:rFonts w:ascii="Times New Roman" w:hAnsi="Times New Roman" w:cs="Times New Roman"/>
        </w:rPr>
        <w:t>traffic studies and maintenance history.</w:t>
      </w:r>
    </w:p>
    <w:p w14:paraId="322D211F" w14:textId="451FECE5" w:rsidR="004D37A5" w:rsidRDefault="004D37A5" w:rsidP="00441BB0">
      <w:pPr>
        <w:rPr>
          <w:rFonts w:ascii="Times New Roman" w:hAnsi="Times New Roman" w:cs="Times New Roman"/>
        </w:rPr>
      </w:pPr>
      <w:r w:rsidRPr="00441BB0">
        <w:rPr>
          <w:rFonts w:ascii="Times New Roman" w:hAnsi="Times New Roman" w:cs="Times New Roman"/>
          <w:b/>
          <w:bCs/>
        </w:rPr>
        <w:t>WHEREAS,</w:t>
      </w:r>
      <w:r>
        <w:rPr>
          <w:rFonts w:ascii="Times New Roman" w:hAnsi="Times New Roman" w:cs="Times New Roman"/>
        </w:rPr>
        <w:t xml:space="preserve"> the Department of Transportation has identified the need for a traffic signal and 2ft pavement widening at the intersection of </w:t>
      </w:r>
      <w:r w:rsidR="00B1641F">
        <w:rPr>
          <w:rFonts w:ascii="Times New Roman" w:hAnsi="Times New Roman" w:cs="Times New Roman"/>
        </w:rPr>
        <w:t>Mt Carmel Church Rd</w:t>
      </w:r>
      <w:r w:rsidR="00967D9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(SR 1</w:t>
      </w:r>
      <w:r w:rsidR="00B1641F">
        <w:rPr>
          <w:rFonts w:ascii="Times New Roman" w:hAnsi="Times New Roman" w:cs="Times New Roman"/>
        </w:rPr>
        <w:t>008</w:t>
      </w:r>
      <w:r>
        <w:rPr>
          <w:rFonts w:ascii="Times New Roman" w:hAnsi="Times New Roman" w:cs="Times New Roman"/>
        </w:rPr>
        <w:t>) and Old Farrington Rd (SR 1726) in Chatham County; and</w:t>
      </w:r>
    </w:p>
    <w:p w14:paraId="3C1F4012" w14:textId="60F84ECC" w:rsidR="004D37A5" w:rsidRDefault="00917F0F" w:rsidP="00441BB0">
      <w:pPr>
        <w:rPr>
          <w:rFonts w:ascii="Times New Roman" w:hAnsi="Times New Roman" w:cs="Times New Roman"/>
        </w:rPr>
      </w:pPr>
      <w:proofErr w:type="gramStart"/>
      <w:r w:rsidRPr="00441BB0">
        <w:rPr>
          <w:rFonts w:ascii="Times New Roman" w:hAnsi="Times New Roman" w:cs="Times New Roman"/>
          <w:b/>
          <w:bCs/>
        </w:rPr>
        <w:t>WHEREAS</w:t>
      </w:r>
      <w:r>
        <w:rPr>
          <w:rFonts w:ascii="Times New Roman" w:hAnsi="Times New Roman" w:cs="Times New Roman"/>
          <w:b/>
          <w:bCs/>
        </w:rPr>
        <w:t>,</w:t>
      </w:r>
      <w:proofErr w:type="gramEnd"/>
      <w:r w:rsidR="004D37A5">
        <w:rPr>
          <w:rFonts w:ascii="Times New Roman" w:hAnsi="Times New Roman" w:cs="Times New Roman"/>
        </w:rPr>
        <w:t xml:space="preserve"> the Department of Transportation seeks a resolution of support for the project fr</w:t>
      </w:r>
      <w:r w:rsidR="00967D9C">
        <w:rPr>
          <w:rFonts w:ascii="Times New Roman" w:hAnsi="Times New Roman" w:cs="Times New Roman"/>
        </w:rPr>
        <w:t>o</w:t>
      </w:r>
      <w:r w:rsidR="004D37A5">
        <w:rPr>
          <w:rFonts w:ascii="Times New Roman" w:hAnsi="Times New Roman" w:cs="Times New Roman"/>
        </w:rPr>
        <w:t>m the Chatham County Board of Commissioners; and</w:t>
      </w:r>
    </w:p>
    <w:p w14:paraId="415AEC5A" w14:textId="00DF3E3C" w:rsidR="004D37A5" w:rsidRDefault="004D37A5" w:rsidP="00441BB0">
      <w:pPr>
        <w:rPr>
          <w:rFonts w:ascii="Times New Roman" w:hAnsi="Times New Roman" w:cs="Times New Roman"/>
        </w:rPr>
      </w:pPr>
      <w:r w:rsidRPr="00441BB0">
        <w:rPr>
          <w:rFonts w:ascii="Times New Roman" w:hAnsi="Times New Roman" w:cs="Times New Roman"/>
          <w:b/>
          <w:bCs/>
        </w:rPr>
        <w:t>WHEREAS,</w:t>
      </w:r>
      <w:r>
        <w:rPr>
          <w:rFonts w:ascii="Times New Roman" w:hAnsi="Times New Roman" w:cs="Times New Roman"/>
        </w:rPr>
        <w:t xml:space="preserve"> the Chatham County Board of Commissioners has considered the above-described request and is in support of the pavement widening and installation of a traffic signal at the intersection of </w:t>
      </w:r>
      <w:r w:rsidR="00B1641F">
        <w:rPr>
          <w:rFonts w:ascii="Times New Roman" w:hAnsi="Times New Roman" w:cs="Times New Roman"/>
        </w:rPr>
        <w:t>Mt Carmel Church Rd</w:t>
      </w:r>
      <w:r w:rsidR="00967D9C">
        <w:rPr>
          <w:rFonts w:ascii="Times New Roman" w:hAnsi="Times New Roman" w:cs="Times New Roman"/>
        </w:rPr>
        <w:t xml:space="preserve"> (SR 1</w:t>
      </w:r>
      <w:r w:rsidR="00B1641F">
        <w:rPr>
          <w:rFonts w:ascii="Times New Roman" w:hAnsi="Times New Roman" w:cs="Times New Roman"/>
        </w:rPr>
        <w:t>008</w:t>
      </w:r>
      <w:r w:rsidR="00967D9C">
        <w:rPr>
          <w:rFonts w:ascii="Times New Roman" w:hAnsi="Times New Roman" w:cs="Times New Roman"/>
        </w:rPr>
        <w:t xml:space="preserve">) and Old Farrington Rd (SR 1726); </w:t>
      </w:r>
      <w:r w:rsidR="00441BB0">
        <w:rPr>
          <w:rFonts w:ascii="Times New Roman" w:hAnsi="Times New Roman" w:cs="Times New Roman"/>
        </w:rPr>
        <w:t>and</w:t>
      </w:r>
    </w:p>
    <w:p w14:paraId="7C15D8FA" w14:textId="1DF02837" w:rsidR="00441BB0" w:rsidRDefault="00441BB0" w:rsidP="00441BB0">
      <w:pPr>
        <w:rPr>
          <w:rFonts w:ascii="Times New Roman" w:hAnsi="Times New Roman" w:cs="Times New Roman"/>
        </w:rPr>
      </w:pPr>
      <w:r w:rsidRPr="00441BB0">
        <w:rPr>
          <w:rFonts w:ascii="Times New Roman" w:hAnsi="Times New Roman" w:cs="Times New Roman"/>
          <w:b/>
          <w:bCs/>
        </w:rPr>
        <w:t>NOW, THEREFORE, BE IT RESOLVED</w:t>
      </w:r>
      <w:r>
        <w:rPr>
          <w:rFonts w:ascii="Times New Roman" w:hAnsi="Times New Roman" w:cs="Times New Roman"/>
        </w:rPr>
        <w:t xml:space="preserve"> by the Chatham County Board of Commissioners that it expresses its support of the above-described project recommended by the North Carolina Department of Transportation and request the project proceed as scheduled by the North Carolina Department of Transportation.</w:t>
      </w:r>
    </w:p>
    <w:p w14:paraId="34BF8D5E" w14:textId="7BA958E1" w:rsidR="00441BB0" w:rsidRDefault="00441BB0" w:rsidP="00441B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Adopted this ___ day of __________________.</w:t>
      </w:r>
    </w:p>
    <w:p w14:paraId="648C35EF" w14:textId="77777777" w:rsidR="00441BB0" w:rsidRDefault="00441BB0" w:rsidP="00441BB0">
      <w:pPr>
        <w:rPr>
          <w:rFonts w:ascii="Times New Roman" w:hAnsi="Times New Roman" w:cs="Times New Roman"/>
        </w:rPr>
      </w:pPr>
    </w:p>
    <w:p w14:paraId="39123EB8" w14:textId="77777777" w:rsidR="00441BB0" w:rsidRDefault="00441BB0" w:rsidP="00441BB0">
      <w:pPr>
        <w:rPr>
          <w:rFonts w:ascii="Times New Roman" w:hAnsi="Times New Roman" w:cs="Times New Roman"/>
        </w:rPr>
      </w:pPr>
    </w:p>
    <w:p w14:paraId="4D104FC4" w14:textId="6141232A" w:rsidR="00441BB0" w:rsidRDefault="00441BB0" w:rsidP="00917F0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By: ________________________________</w:t>
      </w:r>
    </w:p>
    <w:p w14:paraId="070DA940" w14:textId="53C1E086" w:rsidR="00441BB0" w:rsidRDefault="00441BB0" w:rsidP="00917F0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Karen Howard, Chair</w:t>
      </w:r>
    </w:p>
    <w:p w14:paraId="7A379FC3" w14:textId="78BBB2A8" w:rsidR="00441BB0" w:rsidRDefault="00441BB0" w:rsidP="00917F0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Chatham County Board of Commissioners</w:t>
      </w:r>
    </w:p>
    <w:p w14:paraId="5878BD03" w14:textId="42EF7C8D" w:rsidR="00441BB0" w:rsidRDefault="00441BB0" w:rsidP="00917F0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ATTEST:</w:t>
      </w:r>
    </w:p>
    <w:p w14:paraId="62F89A14" w14:textId="77777777" w:rsidR="00441BB0" w:rsidRDefault="00441BB0" w:rsidP="00441BB0">
      <w:pPr>
        <w:rPr>
          <w:rFonts w:ascii="Times New Roman" w:hAnsi="Times New Roman" w:cs="Times New Roman"/>
        </w:rPr>
      </w:pPr>
    </w:p>
    <w:p w14:paraId="147D4BC2" w14:textId="75C85E04" w:rsidR="00441BB0" w:rsidRDefault="00441BB0" w:rsidP="00917F0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</w:t>
      </w:r>
    </w:p>
    <w:p w14:paraId="7A9063B6" w14:textId="0739ED45" w:rsidR="00441BB0" w:rsidRDefault="00441BB0" w:rsidP="00917F0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Lindsay K. Ray, NCMCC, Clerk to the Board</w:t>
      </w:r>
    </w:p>
    <w:p w14:paraId="234D87B4" w14:textId="75D9994E" w:rsidR="00441BB0" w:rsidRPr="00A50119" w:rsidRDefault="00441BB0" w:rsidP="00917F0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Chatham County Board of Commissioners</w:t>
      </w:r>
    </w:p>
    <w:sectPr w:rsidR="00441BB0" w:rsidRPr="00A501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E9E"/>
    <w:rsid w:val="00326904"/>
    <w:rsid w:val="003943E1"/>
    <w:rsid w:val="00441BB0"/>
    <w:rsid w:val="004D37A5"/>
    <w:rsid w:val="00595CBE"/>
    <w:rsid w:val="00832E9E"/>
    <w:rsid w:val="00917F0F"/>
    <w:rsid w:val="00967D9C"/>
    <w:rsid w:val="00A50119"/>
    <w:rsid w:val="00B1641F"/>
    <w:rsid w:val="00B271E4"/>
    <w:rsid w:val="00BD79CD"/>
    <w:rsid w:val="00DF3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937FE"/>
  <w15:chartTrackingRefBased/>
  <w15:docId w15:val="{5B615319-D730-4FBA-80C8-BB6B8A6C7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1404</Characters>
  <Application>Microsoft Office Word</Application>
  <DocSecurity>0</DocSecurity>
  <Lines>30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Britt, Jennifer L</dc:creator>
  <cp:keywords/>
  <dc:description/>
  <cp:lastModifiedBy>Lacee George</cp:lastModifiedBy>
  <cp:revision>2</cp:revision>
  <dcterms:created xsi:type="dcterms:W3CDTF">2023-05-11T19:47:00Z</dcterms:created>
  <dcterms:modified xsi:type="dcterms:W3CDTF">2023-05-11T19:47:00Z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f5dc4b2ed59f541631dee78974722dda20d5e3694cdca78d4d4531da5e56aa3e</vt:lpwstr>
  </property>
</Properties>
</file>